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3C2" w:rsidRDefault="002F40DB">
      <w:hyperlink r:id="rId5" w:history="1">
        <w:r w:rsidRPr="00A75B7B">
          <w:rPr>
            <w:rStyle w:val="Hyperlink"/>
          </w:rPr>
          <w:t>http://www.wctv.tv/news/georgianews/headlines/Georgia-Celebrates-20th-Anniversary-Of-Pre-K-Program-172180061.html</w:t>
        </w:r>
      </w:hyperlink>
      <w:bookmarkStart w:id="0" w:name="_GoBack"/>
      <w:bookmarkEnd w:id="0"/>
    </w:p>
    <w:sectPr w:rsidR="00EC33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0DB"/>
    <w:rsid w:val="002F40DB"/>
    <w:rsid w:val="005234AB"/>
    <w:rsid w:val="00526233"/>
    <w:rsid w:val="00CD46F5"/>
    <w:rsid w:val="00EC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40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40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ctv.tv/news/georgianews/headlines/Georgia-Celebrates-20th-Anniversary-Of-Pre-K-Program-17218006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todom</dc:creator>
  <cp:keywords/>
  <dc:description/>
  <cp:lastModifiedBy>todom</cp:lastModifiedBy>
  <cp:revision>2</cp:revision>
  <dcterms:created xsi:type="dcterms:W3CDTF">2012-10-02T14:58:00Z</dcterms:created>
  <dcterms:modified xsi:type="dcterms:W3CDTF">2012-10-02T14:58:00Z</dcterms:modified>
</cp:coreProperties>
</file>